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48C23" w14:textId="77777777" w:rsidR="006C3DC4" w:rsidRDefault="0026700C" w:rsidP="009D690E">
      <w:pPr>
        <w:pStyle w:val="Heading5"/>
        <w:rPr>
          <w:lang w:val="en-GB"/>
        </w:rPr>
      </w:pPr>
      <w:r w:rsidRPr="0026700C">
        <w:rPr>
          <w:lang w:val="en-GB"/>
        </w:rPr>
        <w:t>The Whole Picture: preparing and caring for radiotherapy patients and professionals, with Jo McNamara</w:t>
      </w:r>
      <w:r w:rsidR="006C3DC4">
        <w:rPr>
          <w:lang w:val="en-GB"/>
        </w:rPr>
        <w:t xml:space="preserve"> </w:t>
      </w:r>
    </w:p>
    <w:p w14:paraId="66809301" w14:textId="1CE6C435" w:rsidR="0026700C" w:rsidRDefault="006C3DC4" w:rsidP="009D690E">
      <w:pPr>
        <w:pStyle w:val="Heading5"/>
        <w:rPr>
          <w:lang w:val="en-GB"/>
        </w:rPr>
      </w:pPr>
      <w:r>
        <w:rPr>
          <w:lang w:val="en-GB"/>
        </w:rPr>
        <w:t>28/2/24 presentation links:</w:t>
      </w:r>
    </w:p>
    <w:p w14:paraId="3A4E7786" w14:textId="77777777" w:rsidR="00974785" w:rsidRDefault="00974785" w:rsidP="00974785">
      <w:pPr>
        <w:rPr>
          <w:lang w:val="en-GB"/>
        </w:rPr>
      </w:pPr>
    </w:p>
    <w:p w14:paraId="7313F2DE" w14:textId="4F2A4ADD" w:rsidR="0026700C" w:rsidRDefault="00974785">
      <w:pPr>
        <w:rPr>
          <w:lang w:val="en-GB"/>
        </w:rPr>
      </w:pPr>
      <w:r>
        <w:rPr>
          <w:lang w:val="en-GB"/>
        </w:rPr>
        <w:t>A message from Jo: “</w:t>
      </w:r>
      <w:r>
        <w:rPr>
          <w:rFonts w:eastAsia="Times New Roman"/>
        </w:rPr>
        <w:t>U</w:t>
      </w:r>
      <w:r>
        <w:rPr>
          <w:rFonts w:eastAsia="Times New Roman"/>
        </w:rPr>
        <w:t xml:space="preserve">nfortunately I wasn’t able to cover all site specific prehabilitation, however for more information please do check out </w:t>
      </w:r>
      <w:r>
        <w:rPr>
          <w:rFonts w:eastAsia="Times New Roman"/>
        </w:rPr>
        <w:t xml:space="preserve">the Rad Chat podcast and </w:t>
      </w:r>
      <w:r>
        <w:rPr>
          <w:rFonts w:eastAsia="Times New Roman"/>
        </w:rPr>
        <w:t xml:space="preserve">for anyone who’d like to  learn more and get support implementing an intervention, or a service please do </w:t>
      </w:r>
      <w:r>
        <w:rPr>
          <w:rFonts w:eastAsia="Times New Roman"/>
        </w:rPr>
        <w:t xml:space="preserve">look at the </w:t>
      </w:r>
      <w:r>
        <w:rPr>
          <w:rFonts w:eastAsia="Times New Roman"/>
        </w:rPr>
        <w:t>MSc module on prehabilitation, rehabilitation and personalised care</w:t>
      </w:r>
      <w:r>
        <w:rPr>
          <w:rFonts w:eastAsia="Times New Roman"/>
        </w:rPr>
        <w:t xml:space="preserve"> (both links in the list below) </w:t>
      </w:r>
    </w:p>
    <w:p w14:paraId="3B5D7CB4" w14:textId="090656AB" w:rsidR="00D63134" w:rsidRDefault="00765D10">
      <w:pPr>
        <w:rPr>
          <w:lang w:val="en-GB"/>
        </w:rPr>
      </w:pPr>
      <w:r>
        <w:rPr>
          <w:rFonts w:eastAsia="Times New Roman"/>
        </w:rPr>
        <w:t>MSc module on prehabilitation, rehabilitation and personalised care</w:t>
      </w:r>
    </w:p>
    <w:p w14:paraId="04116BCB" w14:textId="4DC1813F" w:rsidR="00D63134" w:rsidRDefault="00765D10">
      <w:pPr>
        <w:rPr>
          <w:lang w:val="en-GB"/>
        </w:rPr>
      </w:pPr>
      <w:hyperlink r:id="rId4" w:history="1">
        <w:r>
          <w:rPr>
            <w:rStyle w:val="Hyperlink"/>
            <w:rFonts w:eastAsia="Times New Roman"/>
          </w:rPr>
          <w:t>https://www.shu.ac.uk/study-here/options/health-and-social-care/short-courses-and-modules/msc-enhanced-radiotherapy-and-oncology</w:t>
        </w:r>
      </w:hyperlink>
    </w:p>
    <w:p w14:paraId="677CAD86" w14:textId="705F313A" w:rsidR="0026700C" w:rsidRPr="00FE7753" w:rsidRDefault="0026700C" w:rsidP="0026700C">
      <w:pPr>
        <w:rPr>
          <w:rFonts w:eastAsia="Times New Roman"/>
        </w:rPr>
      </w:pPr>
      <w:r w:rsidRPr="00FE7753">
        <w:rPr>
          <w:rFonts w:eastAsia="Times New Roman"/>
        </w:rPr>
        <w:t xml:space="preserve">NHS </w:t>
      </w:r>
      <w:r w:rsidRPr="00FE7753">
        <w:rPr>
          <w:rFonts w:eastAsia="Times New Roman"/>
        </w:rPr>
        <w:t>National Cancer Patient Experience survey</w:t>
      </w:r>
    </w:p>
    <w:p w14:paraId="7FB95A91" w14:textId="77777777" w:rsidR="0026700C" w:rsidRDefault="0026700C" w:rsidP="0026700C">
      <w:pPr>
        <w:rPr>
          <w:rFonts w:eastAsia="Times New Roman"/>
        </w:rPr>
      </w:pPr>
      <w:hyperlink r:id="rId5" w:history="1">
        <w:r>
          <w:rPr>
            <w:rStyle w:val="Hyperlink"/>
            <w:rFonts w:eastAsia="Times New Roman"/>
          </w:rPr>
          <w:t>https://www.ncpes.co.uk/about-the-s</w:t>
        </w:r>
        <w:r>
          <w:rPr>
            <w:rStyle w:val="Hyperlink"/>
            <w:rFonts w:eastAsia="Times New Roman"/>
          </w:rPr>
          <w:t>u</w:t>
        </w:r>
        <w:r>
          <w:rPr>
            <w:rStyle w:val="Hyperlink"/>
            <w:rFonts w:eastAsia="Times New Roman"/>
          </w:rPr>
          <w:t>rvey/</w:t>
        </w:r>
      </w:hyperlink>
      <w:r>
        <w:rPr>
          <w:rFonts w:eastAsia="Times New Roman"/>
        </w:rPr>
        <w:t xml:space="preserve"> </w:t>
      </w:r>
    </w:p>
    <w:p w14:paraId="36BC8822" w14:textId="02CF9DC8" w:rsidR="0026700C" w:rsidRDefault="0026700C" w:rsidP="0026700C">
      <w:pPr>
        <w:rPr>
          <w:rFonts w:eastAsia="Times New Roman"/>
        </w:rPr>
      </w:pPr>
      <w:r>
        <w:rPr>
          <w:rFonts w:eastAsia="Times New Roman"/>
        </w:rPr>
        <w:t xml:space="preserve">Rad Chat podcast on Instagram </w:t>
      </w:r>
    </w:p>
    <w:p w14:paraId="45297752" w14:textId="77777777" w:rsidR="0026700C" w:rsidRDefault="0026700C" w:rsidP="0026700C">
      <w:pPr>
        <w:rPr>
          <w:rFonts w:eastAsia="Times New Roman"/>
        </w:rPr>
      </w:pPr>
      <w:hyperlink r:id="rId6" w:history="1">
        <w:r w:rsidRPr="00777FDE">
          <w:rPr>
            <w:rStyle w:val="Hyperlink"/>
            <w:rFonts w:eastAsia="Times New Roman"/>
          </w:rPr>
          <w:t>https://www.instagram.com/rad__chat/</w:t>
        </w:r>
      </w:hyperlink>
      <w:r>
        <w:rPr>
          <w:rFonts w:eastAsia="Times New Roman"/>
        </w:rPr>
        <w:t xml:space="preserve"> </w:t>
      </w:r>
    </w:p>
    <w:p w14:paraId="6AEF2E97" w14:textId="70594CCD" w:rsidR="0026700C" w:rsidRDefault="0026700C" w:rsidP="0026700C">
      <w:pPr>
        <w:rPr>
          <w:rFonts w:eastAsia="Times New Roman"/>
        </w:rPr>
      </w:pPr>
      <w:r w:rsidRPr="0026700C">
        <w:rPr>
          <w:rFonts w:eastAsia="Times New Roman"/>
        </w:rPr>
        <w:t>Gynae Cancer Narratives Project</w:t>
      </w:r>
      <w:r>
        <w:rPr>
          <w:rFonts w:eastAsia="Times New Roman"/>
        </w:rPr>
        <w:t xml:space="preserve"> by Dr Lisa Ashmore </w:t>
      </w:r>
    </w:p>
    <w:p w14:paraId="20D3B2F8" w14:textId="77777777" w:rsidR="0026700C" w:rsidRDefault="0026700C" w:rsidP="0026700C">
      <w:pPr>
        <w:rPr>
          <w:rFonts w:eastAsia="Times New Roman"/>
        </w:rPr>
      </w:pPr>
      <w:hyperlink r:id="rId7" w:history="1">
        <w:r w:rsidRPr="00777FDE">
          <w:rPr>
            <w:rStyle w:val="Hyperlink"/>
            <w:rFonts w:eastAsia="Times New Roman"/>
          </w:rPr>
          <w:t>https://wp.lancs.ac.uk/gynae-cancer-n</w:t>
        </w:r>
        <w:r w:rsidRPr="00777FDE">
          <w:rPr>
            <w:rStyle w:val="Hyperlink"/>
            <w:rFonts w:eastAsia="Times New Roman"/>
          </w:rPr>
          <w:t>a</w:t>
        </w:r>
        <w:r w:rsidRPr="00777FDE">
          <w:rPr>
            <w:rStyle w:val="Hyperlink"/>
            <w:rFonts w:eastAsia="Times New Roman"/>
          </w:rPr>
          <w:t>rratives/</w:t>
        </w:r>
      </w:hyperlink>
      <w:r>
        <w:rPr>
          <w:rFonts w:eastAsia="Times New Roman"/>
        </w:rPr>
        <w:t xml:space="preserve"> </w:t>
      </w:r>
    </w:p>
    <w:p w14:paraId="4DFEA91D" w14:textId="31F808FE" w:rsidR="0026700C" w:rsidRDefault="0026700C" w:rsidP="0026700C">
      <w:pPr>
        <w:rPr>
          <w:rFonts w:eastAsia="Times New Roman"/>
        </w:rPr>
      </w:pPr>
      <w:r>
        <w:rPr>
          <w:rFonts w:eastAsia="Times New Roman"/>
        </w:rPr>
        <w:t>Personalised Care Institute: resources for learners</w:t>
      </w:r>
    </w:p>
    <w:p w14:paraId="0A2198D6" w14:textId="77777777" w:rsidR="0026700C" w:rsidRDefault="0026700C" w:rsidP="0026700C">
      <w:pPr>
        <w:rPr>
          <w:rFonts w:eastAsia="Times New Roman"/>
        </w:rPr>
      </w:pPr>
      <w:hyperlink r:id="rId8" w:history="1">
        <w:r w:rsidRPr="00777FDE">
          <w:rPr>
            <w:rStyle w:val="Hyperlink"/>
            <w:rFonts w:eastAsia="Times New Roman"/>
          </w:rPr>
          <w:t>https://www.personalisedcareinsti</w:t>
        </w:r>
        <w:r w:rsidRPr="00777FDE">
          <w:rPr>
            <w:rStyle w:val="Hyperlink"/>
            <w:rFonts w:eastAsia="Times New Roman"/>
          </w:rPr>
          <w:t>t</w:t>
        </w:r>
        <w:r w:rsidRPr="00777FDE">
          <w:rPr>
            <w:rStyle w:val="Hyperlink"/>
            <w:rFonts w:eastAsia="Times New Roman"/>
          </w:rPr>
          <w:t>ute.org.uk/resources-2/</w:t>
        </w:r>
      </w:hyperlink>
      <w:r>
        <w:rPr>
          <w:rFonts w:eastAsia="Times New Roman"/>
        </w:rPr>
        <w:t xml:space="preserve"> </w:t>
      </w:r>
    </w:p>
    <w:p w14:paraId="5A3233E4" w14:textId="21AFFE25" w:rsidR="0026700C" w:rsidRDefault="0026700C" w:rsidP="0026700C">
      <w:pPr>
        <w:rPr>
          <w:rFonts w:eastAsia="Times New Roman"/>
        </w:rPr>
      </w:pPr>
      <w:r w:rsidRPr="0026700C">
        <w:rPr>
          <w:rFonts w:eastAsia="Times New Roman"/>
        </w:rPr>
        <w:t>Cancer Alliances – improving care locally</w:t>
      </w:r>
    </w:p>
    <w:p w14:paraId="3D133F7B" w14:textId="77777777" w:rsidR="0026700C" w:rsidRDefault="0026700C" w:rsidP="0026700C">
      <w:pPr>
        <w:rPr>
          <w:rFonts w:eastAsia="Times New Roman"/>
        </w:rPr>
      </w:pPr>
      <w:hyperlink r:id="rId9" w:history="1">
        <w:r w:rsidRPr="00777FDE">
          <w:rPr>
            <w:rStyle w:val="Hyperlink"/>
            <w:rFonts w:eastAsia="Times New Roman"/>
          </w:rPr>
          <w:t>https://www.england.nhs.uk/cancer/ca</w:t>
        </w:r>
        <w:r w:rsidRPr="00777FDE">
          <w:rPr>
            <w:rStyle w:val="Hyperlink"/>
            <w:rFonts w:eastAsia="Times New Roman"/>
          </w:rPr>
          <w:t>n</w:t>
        </w:r>
        <w:r w:rsidRPr="00777FDE">
          <w:rPr>
            <w:rStyle w:val="Hyperlink"/>
            <w:rFonts w:eastAsia="Times New Roman"/>
          </w:rPr>
          <w:t>cer-alliances-improving-care-locally/</w:t>
        </w:r>
      </w:hyperlink>
      <w:r>
        <w:rPr>
          <w:rFonts w:eastAsia="Times New Roman"/>
        </w:rPr>
        <w:t xml:space="preserve"> </w:t>
      </w:r>
    </w:p>
    <w:p w14:paraId="0D22D5BB" w14:textId="7F6A2016" w:rsidR="0026700C" w:rsidRDefault="0026700C" w:rsidP="0026700C">
      <w:pPr>
        <w:rPr>
          <w:rFonts w:eastAsia="Times New Roman"/>
        </w:rPr>
      </w:pPr>
      <w:r>
        <w:rPr>
          <w:rFonts w:eastAsia="Times New Roman"/>
        </w:rPr>
        <w:t>Macmillan Cancer Support prehabilitation resources</w:t>
      </w:r>
    </w:p>
    <w:p w14:paraId="599C5FFF" w14:textId="77777777" w:rsidR="0026700C" w:rsidRDefault="0026700C" w:rsidP="0026700C">
      <w:pPr>
        <w:rPr>
          <w:rFonts w:eastAsia="Times New Roman"/>
        </w:rPr>
      </w:pPr>
      <w:hyperlink r:id="rId10" w:history="1">
        <w:r w:rsidRPr="00777FDE">
          <w:rPr>
            <w:rStyle w:val="Hyperlink"/>
            <w:rFonts w:eastAsia="Times New Roman"/>
          </w:rPr>
          <w:t>https://www.macmillan.org.uk/healthcare-professionals/news-and-resources/guides/principles-and-guidance-for-prehabilitation</w:t>
        </w:r>
      </w:hyperlink>
      <w:r>
        <w:rPr>
          <w:rFonts w:eastAsia="Times New Roman"/>
        </w:rPr>
        <w:t xml:space="preserve"> </w:t>
      </w:r>
    </w:p>
    <w:p w14:paraId="1E271854" w14:textId="1253B193" w:rsidR="0026700C" w:rsidRDefault="0026700C" w:rsidP="0026700C">
      <w:pPr>
        <w:rPr>
          <w:rFonts w:eastAsia="Times New Roman"/>
        </w:rPr>
      </w:pPr>
      <w:r>
        <w:rPr>
          <w:rFonts w:eastAsia="Times New Roman"/>
        </w:rPr>
        <w:t xml:space="preserve">Perci virtual care clinic </w:t>
      </w:r>
    </w:p>
    <w:p w14:paraId="5A11690D" w14:textId="77777777" w:rsidR="0026700C" w:rsidRDefault="0026700C" w:rsidP="0026700C">
      <w:pPr>
        <w:rPr>
          <w:rFonts w:eastAsia="Times New Roman"/>
        </w:rPr>
      </w:pPr>
      <w:hyperlink r:id="rId11" w:history="1">
        <w:r w:rsidRPr="00777FDE">
          <w:rPr>
            <w:rStyle w:val="Hyperlink"/>
            <w:rFonts w:eastAsia="Times New Roman"/>
          </w:rPr>
          <w:t>https://www.percihea</w:t>
        </w:r>
        <w:r w:rsidRPr="00777FDE">
          <w:rPr>
            <w:rStyle w:val="Hyperlink"/>
            <w:rFonts w:eastAsia="Times New Roman"/>
          </w:rPr>
          <w:t>l</w:t>
        </w:r>
        <w:r w:rsidRPr="00777FDE">
          <w:rPr>
            <w:rStyle w:val="Hyperlink"/>
            <w:rFonts w:eastAsia="Times New Roman"/>
          </w:rPr>
          <w:t>th.com</w:t>
        </w:r>
      </w:hyperlink>
      <w:r>
        <w:rPr>
          <w:rFonts w:eastAsia="Times New Roman"/>
        </w:rPr>
        <w:t xml:space="preserve"> </w:t>
      </w:r>
    </w:p>
    <w:p w14:paraId="5BA58A94" w14:textId="52BEB326" w:rsidR="0026700C" w:rsidRDefault="0026700C" w:rsidP="0026700C">
      <w:pPr>
        <w:rPr>
          <w:rFonts w:eastAsia="Times New Roman"/>
        </w:rPr>
      </w:pPr>
      <w:r>
        <w:rPr>
          <w:rFonts w:eastAsia="Times New Roman"/>
        </w:rPr>
        <w:t xml:space="preserve">Pelvic floor muscle exercises by Prostate Cancer UK </w:t>
      </w:r>
    </w:p>
    <w:p w14:paraId="26CC1C56" w14:textId="77777777" w:rsidR="0026700C" w:rsidRDefault="0026700C" w:rsidP="0026700C">
      <w:pPr>
        <w:rPr>
          <w:rFonts w:eastAsia="Times New Roman"/>
        </w:rPr>
      </w:pPr>
      <w:hyperlink r:id="rId12" w:history="1">
        <w:r w:rsidRPr="00777FDE">
          <w:rPr>
            <w:rStyle w:val="Hyperlink"/>
            <w:rFonts w:eastAsia="Times New Roman"/>
          </w:rPr>
          <w:t>https://prostatecanceruk.org/prostate-information-and-support/living-with-prostate-cancer/pelvic-floor-muscle-exercises</w:t>
        </w:r>
      </w:hyperlink>
    </w:p>
    <w:p w14:paraId="00A7B2A5" w14:textId="337CCF1F" w:rsidR="0026700C" w:rsidRDefault="0026700C" w:rsidP="0026700C">
      <w:pPr>
        <w:rPr>
          <w:rFonts w:eastAsia="Times New Roman"/>
        </w:rPr>
      </w:pPr>
      <w:r>
        <w:rPr>
          <w:rFonts w:eastAsia="Times New Roman"/>
        </w:rPr>
        <w:t xml:space="preserve">Society of radiographers skincare guidance for radiotherapy </w:t>
      </w:r>
    </w:p>
    <w:p w14:paraId="4DFA0759" w14:textId="77777777" w:rsidR="0026700C" w:rsidRDefault="0026700C" w:rsidP="0026700C">
      <w:pPr>
        <w:rPr>
          <w:rFonts w:eastAsia="Times New Roman"/>
        </w:rPr>
      </w:pPr>
      <w:hyperlink r:id="rId13" w:history="1">
        <w:r>
          <w:rPr>
            <w:rStyle w:val="Hyperlink"/>
            <w:rFonts w:eastAsia="Times New Roman"/>
          </w:rPr>
          <w:t>https://www.sor.org/news/radiotherapy/scor-updates-radiation-der</w:t>
        </w:r>
        <w:r>
          <w:rPr>
            <w:rStyle w:val="Hyperlink"/>
            <w:rFonts w:eastAsia="Times New Roman"/>
          </w:rPr>
          <w:t>m</w:t>
        </w:r>
        <w:r>
          <w:rPr>
            <w:rStyle w:val="Hyperlink"/>
            <w:rFonts w:eastAsia="Times New Roman"/>
          </w:rPr>
          <w:t>atitis-guidelines</w:t>
        </w:r>
      </w:hyperlink>
      <w:r>
        <w:rPr>
          <w:rFonts w:eastAsia="Times New Roman"/>
        </w:rPr>
        <w:t xml:space="preserve"> </w:t>
      </w:r>
    </w:p>
    <w:p w14:paraId="09FDD94E" w14:textId="6397A47D" w:rsidR="0026700C" w:rsidRDefault="0026700C" w:rsidP="0026700C">
      <w:pPr>
        <w:rPr>
          <w:rFonts w:eastAsia="Times New Roman"/>
        </w:rPr>
      </w:pPr>
      <w:r w:rsidRPr="0026700C">
        <w:rPr>
          <w:rFonts w:eastAsia="Times New Roman"/>
        </w:rPr>
        <w:lastRenderedPageBreak/>
        <w:t>Exercise, Diet, and Weight Management During Cancer Treatment: ASCO Guideline</w:t>
      </w:r>
    </w:p>
    <w:p w14:paraId="6A634FD1" w14:textId="77777777" w:rsidR="0026700C" w:rsidRDefault="0026700C" w:rsidP="0026700C">
      <w:pPr>
        <w:rPr>
          <w:rFonts w:eastAsia="Times New Roman"/>
        </w:rPr>
      </w:pPr>
      <w:hyperlink r:id="rId14" w:history="1">
        <w:r w:rsidRPr="00777FDE">
          <w:rPr>
            <w:rStyle w:val="Hyperlink"/>
            <w:rFonts w:eastAsia="Times New Roman"/>
          </w:rPr>
          <w:t>https://pubmed.ncb</w:t>
        </w:r>
        <w:r w:rsidRPr="00777FDE">
          <w:rPr>
            <w:rStyle w:val="Hyperlink"/>
            <w:rFonts w:eastAsia="Times New Roman"/>
          </w:rPr>
          <w:t>i</w:t>
        </w:r>
        <w:r w:rsidRPr="00777FDE">
          <w:rPr>
            <w:rStyle w:val="Hyperlink"/>
            <w:rFonts w:eastAsia="Times New Roman"/>
          </w:rPr>
          <w:t>.nlm.nih.gov/35576506/</w:t>
        </w:r>
      </w:hyperlink>
      <w:r>
        <w:rPr>
          <w:rFonts w:eastAsia="Times New Roman"/>
        </w:rPr>
        <w:t xml:space="preserve"> </w:t>
      </w:r>
    </w:p>
    <w:p w14:paraId="29F65539" w14:textId="54BCE677" w:rsidR="0026700C" w:rsidRDefault="0026700C" w:rsidP="0026700C">
      <w:pPr>
        <w:rPr>
          <w:rFonts w:eastAsia="Times New Roman"/>
        </w:rPr>
      </w:pPr>
      <w:r>
        <w:rPr>
          <w:rFonts w:eastAsia="Times New Roman"/>
        </w:rPr>
        <w:t xml:space="preserve">NHS South East London </w:t>
      </w:r>
      <w:r w:rsidR="00CC1908">
        <w:rPr>
          <w:rFonts w:eastAsia="Times New Roman"/>
        </w:rPr>
        <w:t>Cancer A</w:t>
      </w:r>
      <w:r>
        <w:rPr>
          <w:rFonts w:eastAsia="Times New Roman"/>
        </w:rPr>
        <w:t xml:space="preserve">lliance </w:t>
      </w:r>
      <w:r w:rsidRPr="0026700C">
        <w:rPr>
          <w:rFonts w:eastAsia="Times New Roman"/>
        </w:rPr>
        <w:t>Top Tips on Physical Activity &amp; Cancer</w:t>
      </w:r>
    </w:p>
    <w:p w14:paraId="394A752F" w14:textId="77777777" w:rsidR="0026700C" w:rsidRDefault="0026700C" w:rsidP="0026700C">
      <w:pPr>
        <w:rPr>
          <w:rFonts w:eastAsia="Times New Roman"/>
        </w:rPr>
      </w:pPr>
      <w:hyperlink r:id="rId15" w:history="1">
        <w:r w:rsidRPr="00777FDE">
          <w:rPr>
            <w:rStyle w:val="Hyperlink"/>
            <w:rFonts w:eastAsia="Times New Roman"/>
          </w:rPr>
          <w:t>https://www.selca.nhs.uk/professionals/latest-guidance-and-reso</w:t>
        </w:r>
        <w:r w:rsidRPr="00777FDE">
          <w:rPr>
            <w:rStyle w:val="Hyperlink"/>
            <w:rFonts w:eastAsia="Times New Roman"/>
          </w:rPr>
          <w:t>u</w:t>
        </w:r>
        <w:r w:rsidRPr="00777FDE">
          <w:rPr>
            <w:rStyle w:val="Hyperlink"/>
            <w:rFonts w:eastAsia="Times New Roman"/>
          </w:rPr>
          <w:t>rces/physical-activity</w:t>
        </w:r>
      </w:hyperlink>
      <w:r>
        <w:rPr>
          <w:rFonts w:eastAsia="Times New Roman"/>
        </w:rPr>
        <w:t xml:space="preserve"> </w:t>
      </w:r>
    </w:p>
    <w:p w14:paraId="1A9E551A" w14:textId="34C279BA" w:rsidR="00CC1908" w:rsidRDefault="00CC1908" w:rsidP="0026700C">
      <w:pPr>
        <w:rPr>
          <w:rFonts w:eastAsia="Times New Roman"/>
        </w:rPr>
      </w:pPr>
      <w:r>
        <w:rPr>
          <w:rFonts w:eastAsia="Times New Roman"/>
        </w:rPr>
        <w:t>M</w:t>
      </w:r>
      <w:r w:rsidR="004D4836">
        <w:rPr>
          <w:rFonts w:eastAsia="Times New Roman"/>
        </w:rPr>
        <w:t xml:space="preserve">OVE </w:t>
      </w:r>
      <w:r>
        <w:rPr>
          <w:rFonts w:eastAsia="Times New Roman"/>
        </w:rPr>
        <w:t xml:space="preserve">Charity </w:t>
      </w:r>
    </w:p>
    <w:p w14:paraId="14868A11" w14:textId="77777777" w:rsidR="0026700C" w:rsidRDefault="0026700C" w:rsidP="0026700C">
      <w:pPr>
        <w:rPr>
          <w:rFonts w:eastAsia="Times New Roman"/>
        </w:rPr>
      </w:pPr>
      <w:hyperlink r:id="rId16" w:history="1">
        <w:r w:rsidRPr="00777FDE">
          <w:rPr>
            <w:rStyle w:val="Hyperlink"/>
            <w:rFonts w:eastAsia="Times New Roman"/>
          </w:rPr>
          <w:t>https://movecharity.org</w:t>
        </w:r>
      </w:hyperlink>
      <w:r>
        <w:rPr>
          <w:rFonts w:eastAsia="Times New Roman"/>
        </w:rPr>
        <w:t xml:space="preserve"> </w:t>
      </w:r>
    </w:p>
    <w:p w14:paraId="476D1CF8" w14:textId="6FEE5CBD" w:rsidR="004D4836" w:rsidRDefault="008461CF" w:rsidP="0026700C">
      <w:pPr>
        <w:rPr>
          <w:rFonts w:eastAsia="Times New Roman"/>
        </w:rPr>
      </w:pPr>
      <w:r>
        <w:rPr>
          <w:rFonts w:eastAsia="Times New Roman"/>
        </w:rPr>
        <w:t xml:space="preserve">NHS </w:t>
      </w:r>
      <w:r w:rsidR="004D4836">
        <w:rPr>
          <w:rFonts w:eastAsia="Times New Roman"/>
        </w:rPr>
        <w:t>Alc</w:t>
      </w:r>
      <w:r w:rsidR="008F769F">
        <w:rPr>
          <w:rFonts w:eastAsia="Times New Roman"/>
        </w:rPr>
        <w:t xml:space="preserve">ohol and tobacco brief interventions </w:t>
      </w:r>
      <w:r w:rsidR="0038041C">
        <w:rPr>
          <w:rFonts w:eastAsia="Times New Roman"/>
        </w:rPr>
        <w:t xml:space="preserve">programme </w:t>
      </w:r>
    </w:p>
    <w:p w14:paraId="6F68E6F8" w14:textId="77777777" w:rsidR="0026700C" w:rsidRDefault="0026700C" w:rsidP="0026700C">
      <w:pPr>
        <w:rPr>
          <w:rFonts w:eastAsia="Times New Roman"/>
        </w:rPr>
      </w:pPr>
      <w:hyperlink r:id="rId17" w:history="1">
        <w:r w:rsidRPr="00777FDE">
          <w:rPr>
            <w:rStyle w:val="Hyperlink"/>
            <w:rFonts w:eastAsia="Times New Roman"/>
          </w:rPr>
          <w:t>https://www.e-lfh.org.uk/programmes/alcohol-and-to</w:t>
        </w:r>
        <w:r w:rsidRPr="00777FDE">
          <w:rPr>
            <w:rStyle w:val="Hyperlink"/>
            <w:rFonts w:eastAsia="Times New Roman"/>
          </w:rPr>
          <w:t>b</w:t>
        </w:r>
        <w:r w:rsidRPr="00777FDE">
          <w:rPr>
            <w:rStyle w:val="Hyperlink"/>
            <w:rFonts w:eastAsia="Times New Roman"/>
          </w:rPr>
          <w:t>acco-brief-interventions/</w:t>
        </w:r>
      </w:hyperlink>
      <w:r>
        <w:rPr>
          <w:rFonts w:eastAsia="Times New Roman"/>
        </w:rPr>
        <w:t xml:space="preserve"> </w:t>
      </w:r>
    </w:p>
    <w:p w14:paraId="18F6927C" w14:textId="694D54DE" w:rsidR="0038041C" w:rsidRDefault="0038041C" w:rsidP="0026700C">
      <w:pPr>
        <w:rPr>
          <w:rFonts w:eastAsia="Times New Roman"/>
        </w:rPr>
      </w:pPr>
      <w:r w:rsidRPr="0038041C">
        <w:rPr>
          <w:rFonts w:eastAsia="Times New Roman"/>
        </w:rPr>
        <w:t>Pleasure &amp; Intimacy: A guide for people living with cancer</w:t>
      </w:r>
    </w:p>
    <w:p w14:paraId="2D5E2CAE" w14:textId="77777777" w:rsidR="0026700C" w:rsidRDefault="0026700C" w:rsidP="0026700C">
      <w:pPr>
        <w:rPr>
          <w:rFonts w:eastAsia="Times New Roman"/>
        </w:rPr>
      </w:pPr>
      <w:hyperlink r:id="rId18" w:history="1">
        <w:r w:rsidRPr="00777FDE">
          <w:rPr>
            <w:rStyle w:val="Hyperlink"/>
            <w:rFonts w:eastAsia="Times New Roman"/>
          </w:rPr>
          <w:t>https://issuu.com/fruitflycollective/d</w:t>
        </w:r>
        <w:r w:rsidRPr="00777FDE">
          <w:rPr>
            <w:rStyle w:val="Hyperlink"/>
            <w:rFonts w:eastAsia="Times New Roman"/>
          </w:rPr>
          <w:t>o</w:t>
        </w:r>
        <w:r w:rsidRPr="00777FDE">
          <w:rPr>
            <w:rStyle w:val="Hyperlink"/>
            <w:rFonts w:eastAsia="Times New Roman"/>
          </w:rPr>
          <w:t>cs/sex_cancer_book</w:t>
        </w:r>
      </w:hyperlink>
    </w:p>
    <w:p w14:paraId="192BB90A" w14:textId="5529B66D" w:rsidR="0038041C" w:rsidRDefault="0038041C" w:rsidP="0026700C">
      <w:pPr>
        <w:rPr>
          <w:rFonts w:eastAsia="Times New Roman"/>
        </w:rPr>
      </w:pPr>
      <w:r>
        <w:rPr>
          <w:rFonts w:eastAsia="Times New Roman"/>
        </w:rPr>
        <w:t xml:space="preserve">NHS </w:t>
      </w:r>
      <w:r w:rsidR="00BA0E72">
        <w:rPr>
          <w:rFonts w:eastAsia="Times New Roman"/>
        </w:rPr>
        <w:t xml:space="preserve">Your Mind Plan quiz </w:t>
      </w:r>
    </w:p>
    <w:p w14:paraId="39E6B172" w14:textId="77777777" w:rsidR="0026700C" w:rsidRDefault="0026700C" w:rsidP="0026700C">
      <w:pPr>
        <w:rPr>
          <w:rFonts w:eastAsia="Times New Roman"/>
        </w:rPr>
      </w:pPr>
      <w:hyperlink r:id="rId19" w:history="1">
        <w:r>
          <w:rPr>
            <w:rStyle w:val="Hyperlink"/>
            <w:rFonts w:eastAsia="Times New Roman"/>
          </w:rPr>
          <w:t>https://www.nhs.uk/every-mind-matters/mental-wellbeing-tips/your-mind-plan-quiz/</w:t>
        </w:r>
      </w:hyperlink>
      <w:r>
        <w:rPr>
          <w:rFonts w:eastAsia="Times New Roman"/>
        </w:rPr>
        <w:t xml:space="preserve"> </w:t>
      </w:r>
    </w:p>
    <w:p w14:paraId="407E68F1" w14:textId="573E3EA8" w:rsidR="00BA0E72" w:rsidRDefault="00BA0E72" w:rsidP="0026700C">
      <w:pPr>
        <w:rPr>
          <w:rFonts w:eastAsia="Times New Roman"/>
        </w:rPr>
      </w:pPr>
      <w:r>
        <w:rPr>
          <w:rFonts w:eastAsia="Times New Roman"/>
        </w:rPr>
        <w:t xml:space="preserve">Northern Radiotherapy Network </w:t>
      </w:r>
    </w:p>
    <w:p w14:paraId="2063359C" w14:textId="77777777" w:rsidR="0026700C" w:rsidRDefault="0026700C" w:rsidP="0026700C">
      <w:pPr>
        <w:rPr>
          <w:rFonts w:eastAsia="Times New Roman"/>
        </w:rPr>
      </w:pPr>
      <w:hyperlink r:id="rId20" w:history="1">
        <w:r w:rsidRPr="00777FDE">
          <w:rPr>
            <w:rStyle w:val="Hyperlink"/>
            <w:rFonts w:eastAsia="Times New Roman"/>
          </w:rPr>
          <w:t>https://northernradiotherapynetwork.nhs.uk/videos</w:t>
        </w:r>
      </w:hyperlink>
      <w:r>
        <w:rPr>
          <w:rFonts w:eastAsia="Times New Roman"/>
        </w:rPr>
        <w:t xml:space="preserve"> </w:t>
      </w:r>
    </w:p>
    <w:p w14:paraId="28064924" w14:textId="3E0528D7" w:rsidR="00B02615" w:rsidRDefault="00B02615" w:rsidP="0026700C">
      <w:pPr>
        <w:rPr>
          <w:rFonts w:eastAsia="Times New Roman"/>
        </w:rPr>
      </w:pPr>
      <w:r w:rsidRPr="00B02615">
        <w:rPr>
          <w:rFonts w:eastAsia="Times New Roman"/>
        </w:rPr>
        <w:t>PRosPer - Cancer Prehabilitation and Rehabilitation programme</w:t>
      </w:r>
    </w:p>
    <w:p w14:paraId="1861D88E" w14:textId="77777777" w:rsidR="0026700C" w:rsidRDefault="0026700C" w:rsidP="0026700C">
      <w:pPr>
        <w:rPr>
          <w:rFonts w:eastAsia="Times New Roman"/>
        </w:rPr>
      </w:pPr>
      <w:hyperlink r:id="rId21" w:history="1">
        <w:r w:rsidRPr="00777FDE">
          <w:rPr>
            <w:rStyle w:val="Hyperlink"/>
            <w:rFonts w:eastAsia="Times New Roman"/>
          </w:rPr>
          <w:t>https://www.e-lfh.org.uk/programme</w:t>
        </w:r>
        <w:r w:rsidRPr="00777FDE">
          <w:rPr>
            <w:rStyle w:val="Hyperlink"/>
            <w:rFonts w:eastAsia="Times New Roman"/>
          </w:rPr>
          <w:t>s</w:t>
        </w:r>
        <w:r w:rsidRPr="00777FDE">
          <w:rPr>
            <w:rStyle w:val="Hyperlink"/>
            <w:rFonts w:eastAsia="Times New Roman"/>
          </w:rPr>
          <w:t>/prosper/</w:t>
        </w:r>
      </w:hyperlink>
    </w:p>
    <w:p w14:paraId="00C647AA" w14:textId="71A6DCB5" w:rsidR="00D645CC" w:rsidRDefault="00D645CC" w:rsidP="0026700C">
      <w:pPr>
        <w:rPr>
          <w:rFonts w:eastAsia="Times New Roman"/>
        </w:rPr>
      </w:pPr>
      <w:r>
        <w:rPr>
          <w:rFonts w:eastAsia="Times New Roman"/>
        </w:rPr>
        <w:t xml:space="preserve">Sheffield Hallam </w:t>
      </w:r>
      <w:r w:rsidRPr="00D645CC">
        <w:rPr>
          <w:rFonts w:eastAsia="Times New Roman"/>
        </w:rPr>
        <w:t>Prehabilitation and Rehabilitation for people living with cancer</w:t>
      </w:r>
    </w:p>
    <w:p w14:paraId="01D4DB5C" w14:textId="77777777" w:rsidR="0026700C" w:rsidRDefault="0026700C" w:rsidP="0026700C">
      <w:pPr>
        <w:rPr>
          <w:rFonts w:eastAsia="Times New Roman"/>
        </w:rPr>
      </w:pPr>
      <w:hyperlink r:id="rId22" w:history="1">
        <w:r>
          <w:rPr>
            <w:rStyle w:val="Hyperlink"/>
            <w:rFonts w:eastAsia="Times New Roman"/>
          </w:rPr>
          <w:t>https://www.shu.ac.uk/study-here/options/</w:t>
        </w:r>
        <w:r>
          <w:rPr>
            <w:rStyle w:val="Hyperlink"/>
            <w:rFonts w:eastAsia="Times New Roman"/>
          </w:rPr>
          <w:t>h</w:t>
        </w:r>
        <w:r>
          <w:rPr>
            <w:rStyle w:val="Hyperlink"/>
            <w:rFonts w:eastAsia="Times New Roman"/>
          </w:rPr>
          <w:t>ealth-and-social-care/short-courses-and-modules/msc-enhanced-radiotherapy-and-oncology</w:t>
        </w:r>
      </w:hyperlink>
    </w:p>
    <w:p w14:paraId="159E225B" w14:textId="52E4DEF1" w:rsidR="00765D10" w:rsidRDefault="00294D4A" w:rsidP="0026700C">
      <w:pPr>
        <w:rPr>
          <w:rFonts w:eastAsia="Times New Roman"/>
        </w:rPr>
      </w:pPr>
      <w:r>
        <w:rPr>
          <w:rFonts w:eastAsia="Times New Roman"/>
        </w:rPr>
        <w:t xml:space="preserve">Rad Chat podcast </w:t>
      </w:r>
      <w:r w:rsidR="00765D10">
        <w:rPr>
          <w:rFonts w:eastAsia="Times New Roman"/>
        </w:rPr>
        <w:t>with episodes on site-specific care</w:t>
      </w:r>
    </w:p>
    <w:p w14:paraId="5E97B61F" w14:textId="31794D7B" w:rsidR="0026700C" w:rsidRDefault="0026700C" w:rsidP="0026700C">
      <w:pPr>
        <w:rPr>
          <w:rFonts w:eastAsia="Times New Roman"/>
        </w:rPr>
      </w:pPr>
      <w:hyperlink r:id="rId23" w:history="1">
        <w:r>
          <w:rPr>
            <w:rStyle w:val="Hyperlink"/>
            <w:rFonts w:eastAsia="Times New Roman"/>
          </w:rPr>
          <w:t>https://podcasts.apple.com/gb/podcast/rad-chat/id1585537896</w:t>
        </w:r>
      </w:hyperlink>
      <w:r>
        <w:rPr>
          <w:rFonts w:eastAsia="Times New Roman"/>
        </w:rPr>
        <w:t xml:space="preserve"> </w:t>
      </w:r>
    </w:p>
    <w:p w14:paraId="1D6BEF8D" w14:textId="73792770" w:rsidR="009C0A41" w:rsidRDefault="006716C9" w:rsidP="0026700C">
      <w:pPr>
        <w:rPr>
          <w:rFonts w:eastAsia="Times New Roman"/>
        </w:rPr>
      </w:pPr>
      <w:r w:rsidRPr="006716C9">
        <w:rPr>
          <w:noProof/>
        </w:rPr>
        <w:t>National Centre for Smoking Cessation and Training</w:t>
      </w:r>
    </w:p>
    <w:p w14:paraId="2DCB970F" w14:textId="77777777" w:rsidR="00101B69" w:rsidRDefault="0026700C" w:rsidP="0026700C">
      <w:pPr>
        <w:rPr>
          <w:rFonts w:eastAsia="Times New Roman"/>
        </w:rPr>
      </w:pPr>
      <w:hyperlink r:id="rId24" w:history="1">
        <w:r w:rsidRPr="00777FDE">
          <w:rPr>
            <w:rStyle w:val="Hyperlink"/>
            <w:rFonts w:eastAsia="Times New Roman"/>
          </w:rPr>
          <w:t>https://www</w:t>
        </w:r>
        <w:r w:rsidRPr="00777FDE">
          <w:rPr>
            <w:rStyle w:val="Hyperlink"/>
            <w:rFonts w:eastAsia="Times New Roman"/>
          </w:rPr>
          <w:t>.</w:t>
        </w:r>
        <w:r w:rsidRPr="00777FDE">
          <w:rPr>
            <w:rStyle w:val="Hyperlink"/>
            <w:rFonts w:eastAsia="Times New Roman"/>
          </w:rPr>
          <w:t>ncsct.co.uk</w:t>
        </w:r>
      </w:hyperlink>
      <w:r>
        <w:rPr>
          <w:rFonts w:eastAsia="Times New Roman"/>
        </w:rPr>
        <w:t xml:space="preserve"> </w:t>
      </w:r>
    </w:p>
    <w:p w14:paraId="4159992A" w14:textId="0F61D4C6" w:rsidR="006716C9" w:rsidRDefault="00541F8C" w:rsidP="0026700C">
      <w:pPr>
        <w:rPr>
          <w:rFonts w:eastAsia="Times New Roman"/>
        </w:rPr>
      </w:pPr>
      <w:r w:rsidRPr="00541F8C">
        <w:rPr>
          <w:rFonts w:eastAsia="Times New Roman"/>
        </w:rPr>
        <w:t>Looking after your team’s health and wellbeing guide</w:t>
      </w:r>
    </w:p>
    <w:p w14:paraId="59000C2F" w14:textId="2F3628DA" w:rsidR="0026700C" w:rsidRDefault="00101B69" w:rsidP="0026700C">
      <w:pPr>
        <w:rPr>
          <w:rFonts w:eastAsia="Times New Roman"/>
        </w:rPr>
      </w:pPr>
      <w:hyperlink r:id="rId25" w:history="1">
        <w:r w:rsidRPr="00777FDE">
          <w:rPr>
            <w:rStyle w:val="Hyperlink"/>
            <w:rFonts w:eastAsia="Times New Roman"/>
          </w:rPr>
          <w:t>https://www.england.nhs.uk/publication</w:t>
        </w:r>
        <w:r w:rsidRPr="00777FDE">
          <w:rPr>
            <w:rStyle w:val="Hyperlink"/>
            <w:rFonts w:eastAsia="Times New Roman"/>
          </w:rPr>
          <w:t>/</w:t>
        </w:r>
        <w:r w:rsidRPr="00777FDE">
          <w:rPr>
            <w:rStyle w:val="Hyperlink"/>
            <w:rFonts w:eastAsia="Times New Roman"/>
          </w:rPr>
          <w:t>looking-after-your-teams-health-and-wellbeing-guid</w:t>
        </w:r>
        <w:r w:rsidRPr="00777FDE">
          <w:rPr>
            <w:rStyle w:val="Hyperlink"/>
            <w:rFonts w:eastAsia="Times New Roman"/>
          </w:rPr>
          <w:t>e</w:t>
        </w:r>
        <w:r w:rsidRPr="00777FDE">
          <w:rPr>
            <w:rStyle w:val="Hyperlink"/>
            <w:rFonts w:eastAsia="Times New Roman"/>
          </w:rPr>
          <w:t>/#heading-8</w:t>
        </w:r>
      </w:hyperlink>
      <w:r w:rsidR="0026700C">
        <w:rPr>
          <w:rFonts w:eastAsia="Times New Roman"/>
        </w:rPr>
        <w:t xml:space="preserve"> </w:t>
      </w:r>
    </w:p>
    <w:p w14:paraId="3ED9E857" w14:textId="6EAE9AB1" w:rsidR="00541F8C" w:rsidRDefault="00541F8C" w:rsidP="0026700C">
      <w:pPr>
        <w:rPr>
          <w:rFonts w:eastAsia="Times New Roman"/>
        </w:rPr>
      </w:pPr>
      <w:r>
        <w:rPr>
          <w:rFonts w:eastAsia="Times New Roman"/>
        </w:rPr>
        <w:t xml:space="preserve">Oncology Professional Care conference 2024 </w:t>
      </w:r>
    </w:p>
    <w:p w14:paraId="74EE2271" w14:textId="170528A8" w:rsidR="0026700C" w:rsidRDefault="0026700C" w:rsidP="0026700C">
      <w:pPr>
        <w:rPr>
          <w:rFonts w:eastAsia="Times New Roman"/>
        </w:rPr>
      </w:pPr>
      <w:hyperlink r:id="rId26" w:history="1">
        <w:r w:rsidRPr="00777FDE">
          <w:rPr>
            <w:rStyle w:val="Hyperlink"/>
            <w:rFonts w:eastAsia="Times New Roman"/>
          </w:rPr>
          <w:t>https://www.oncologyprofessionalcare.co.uk/2024-conference-programme</w:t>
        </w:r>
      </w:hyperlink>
    </w:p>
    <w:p w14:paraId="7365E6D0" w14:textId="77777777" w:rsidR="0026700C" w:rsidRPr="0026700C" w:rsidRDefault="0026700C">
      <w:pPr>
        <w:rPr>
          <w:lang w:val="en-GB"/>
        </w:rPr>
      </w:pPr>
    </w:p>
    <w:sectPr w:rsidR="0026700C" w:rsidRPr="002670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00C"/>
    <w:rsid w:val="000B672A"/>
    <w:rsid w:val="00101B69"/>
    <w:rsid w:val="0026700C"/>
    <w:rsid w:val="00294D4A"/>
    <w:rsid w:val="0038041C"/>
    <w:rsid w:val="004D4836"/>
    <w:rsid w:val="00541F8C"/>
    <w:rsid w:val="006716C9"/>
    <w:rsid w:val="006C3DC4"/>
    <w:rsid w:val="00765D10"/>
    <w:rsid w:val="008461CF"/>
    <w:rsid w:val="008F0749"/>
    <w:rsid w:val="008F769F"/>
    <w:rsid w:val="00974785"/>
    <w:rsid w:val="009C0A41"/>
    <w:rsid w:val="009D690E"/>
    <w:rsid w:val="00B02615"/>
    <w:rsid w:val="00BA0E72"/>
    <w:rsid w:val="00BD5276"/>
    <w:rsid w:val="00CC1908"/>
    <w:rsid w:val="00D46936"/>
    <w:rsid w:val="00D63134"/>
    <w:rsid w:val="00D645CC"/>
    <w:rsid w:val="00E741BF"/>
    <w:rsid w:val="00FE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D293B"/>
  <w15:chartTrackingRefBased/>
  <w15:docId w15:val="{3DD70524-3AF6-40B0-9E3B-2BF6578B5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700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700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700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700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700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700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700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700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700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700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26700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700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26700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26700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700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700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700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700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6700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670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700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6700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6700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6700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6700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6700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700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700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6700C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26700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700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6700C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1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rsonalisedcareinstitute.org.uk/resources-2/" TargetMode="External"/><Relationship Id="rId13" Type="http://schemas.openxmlformats.org/officeDocument/2006/relationships/hyperlink" Target="https://eur02.safelinks.protection.outlook.com/?url=https%3A%2F%2Fwww.sor.org%2Fnews%2Fradiotherapy%2Fscor-updates-radiation-dermatitis-guidelines&amp;data=05%7C02%7Cagoulding%40radiotherapy.org.uk%7Cd1df2b8f5a3f484a23bd08dc387ee043%7C22ecea94fe554d6d88cc85b7cd53cbc0%7C0%7C0%7C638447364836345918%7CUnknown%7CTWFpbGZsb3d8eyJWIjoiMC4wLjAwMDAiLCJQIjoiV2luMzIiLCJBTiI6Ik1haWwiLCJXVCI6Mn0%3D%7C0%7C%7C%7C&amp;sdata=cbeFQCajFVgnjf3SnCk%2FCLjFzuUsTsTH2QFYNypsgyA%3D&amp;reserved=0" TargetMode="External"/><Relationship Id="rId18" Type="http://schemas.openxmlformats.org/officeDocument/2006/relationships/hyperlink" Target="https://issuu.com/fruitflycollective/docs/sex_cancer_book" TargetMode="External"/><Relationship Id="rId26" Type="http://schemas.openxmlformats.org/officeDocument/2006/relationships/hyperlink" Target="https://www.oncologyprofessionalcare.co.uk/2024-conference-programm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e-lfh.org.uk/programmes/prosper/" TargetMode="External"/><Relationship Id="rId7" Type="http://schemas.openxmlformats.org/officeDocument/2006/relationships/hyperlink" Target="https://wp.lancs.ac.uk/gynae-cancer-narratives/" TargetMode="External"/><Relationship Id="rId12" Type="http://schemas.openxmlformats.org/officeDocument/2006/relationships/hyperlink" Target="https://prostatecanceruk.org/prostate-information-and-support/living-with-prostate-cancer/pelvic-floor-muscle-exercises" TargetMode="External"/><Relationship Id="rId17" Type="http://schemas.openxmlformats.org/officeDocument/2006/relationships/hyperlink" Target="https://www.e-lfh.org.uk/programmes/alcohol-and-tobacco-brief-interventions/" TargetMode="External"/><Relationship Id="rId25" Type="http://schemas.openxmlformats.org/officeDocument/2006/relationships/hyperlink" Target="https://www.england.nhs.uk/publication/looking-after-your-teams-health-and-wellbeing-guide/#heading-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ovecharity.org" TargetMode="External"/><Relationship Id="rId20" Type="http://schemas.openxmlformats.org/officeDocument/2006/relationships/hyperlink" Target="https://northernradiotherapynetwork.nhs.uk/videos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instagram.com/rad__chat/" TargetMode="External"/><Relationship Id="rId11" Type="http://schemas.openxmlformats.org/officeDocument/2006/relationships/hyperlink" Target="https://www.percihealth.com" TargetMode="External"/><Relationship Id="rId24" Type="http://schemas.openxmlformats.org/officeDocument/2006/relationships/hyperlink" Target="https://www.ncsct.co.uk" TargetMode="External"/><Relationship Id="rId5" Type="http://schemas.openxmlformats.org/officeDocument/2006/relationships/hyperlink" Target="https://eur02.safelinks.protection.outlook.com/?url=https%3A%2F%2Fwww.ncpes.co.uk%2Fabout-the-survey%2F&amp;data=05%7C02%7Cagoulding%40radiotherapy.org.uk%7Cd1df2b8f5a3f484a23bd08dc387ee043%7C22ecea94fe554d6d88cc85b7cd53cbc0%7C0%7C0%7C638447364836285977%7CUnknown%7CTWFpbGZsb3d8eyJWIjoiMC4wLjAwMDAiLCJQIjoiV2luMzIiLCJBTiI6Ik1haWwiLCJXVCI6Mn0%3D%7C0%7C%7C%7C&amp;sdata=KfFpSetd2OUiHkC4BG3MNK6I1%2F8HFSuvN63ju5pdQA8%3D&amp;reserved=0" TargetMode="External"/><Relationship Id="rId15" Type="http://schemas.openxmlformats.org/officeDocument/2006/relationships/hyperlink" Target="https://www.selca.nhs.uk/professionals/latest-guidance-and-resources/physical-activity" TargetMode="External"/><Relationship Id="rId23" Type="http://schemas.openxmlformats.org/officeDocument/2006/relationships/hyperlink" Target="https://eur02.safelinks.protection.outlook.com/?url=https%3A%2F%2Fpodcasts.apple.com%2Fgb%2Fpodcast%2Frad-chat%2Fid1585537896&amp;data=05%7C02%7Cagoulding%40radiotherapy.org.uk%7Cd1df2b8f5a3f484a23bd08dc387ee043%7C22ecea94fe554d6d88cc85b7cd53cbc0%7C0%7C0%7C638447364836418451%7CUnknown%7CTWFpbGZsb3d8eyJWIjoiMC4wLjAwMDAiLCJQIjoiV2luMzIiLCJBTiI6Ik1haWwiLCJXVCI6Mn0%3D%7C0%7C%7C%7C&amp;sdata=iuYJg3fEsvlvoXNsGlrFoJVwJS5oEwAbIcg1%2FQEI2us%3D&amp;reserved=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macmillan.org.uk/healthcare-professionals/news-and-resources/guides/principles-and-guidance-for-prehabilitation" TargetMode="External"/><Relationship Id="rId19" Type="http://schemas.openxmlformats.org/officeDocument/2006/relationships/hyperlink" Target="https://eur02.safelinks.protection.outlook.com/?url=https%3A%2F%2Fwww.nhs.uk%2Fevery-mind-matters%2Fmental-wellbeing-tips%2Fyour-mind-plan-quiz%2F&amp;data=05%7C02%7Cagoulding%40radiotherapy.org.uk%7Cd1df2b8f5a3f484a23bd08dc387ee043%7C22ecea94fe554d6d88cc85b7cd53cbc0%7C0%7C0%7C638447364836388566%7CUnknown%7CTWFpbGZsb3d8eyJWIjoiMC4wLjAwMDAiLCJQIjoiV2luMzIiLCJBTiI6Ik1haWwiLCJXVCI6Mn0%3D%7C0%7C%7C%7C&amp;sdata=mM18RdvlT9aO83EWBoR3YvTU8TT1Hm087fSLsLKrgzQ%3D&amp;reserved=0" TargetMode="External"/><Relationship Id="rId4" Type="http://schemas.openxmlformats.org/officeDocument/2006/relationships/hyperlink" Target="https://eur02.safelinks.protection.outlook.com/?url=https%3A%2F%2Fwww.shu.ac.uk%2Fstudy-here%2Foptions%2Fhealth-and-social-care%2Fshort-courses-and-modules%2Fmsc-enhanced-radiotherapy-and-oncology&amp;data=05%7C02%7Cagoulding%40radiotherapy.org.uk%7C91bf3aebdb724830fc4f08dc3c5db034%7C22ecea94fe554d6d88cc85b7cd53cbc0%7C0%7C0%7C638451620291105141%7CUnknown%7CTWFpbGZsb3d8eyJWIjoiMC4wLjAwMDAiLCJQIjoiV2luMzIiLCJBTiI6Ik1haWwiLCJXVCI6Mn0%3D%7C0%7C%7C%7C&amp;sdata=IXXwGGhEmJVxGMvJUH8%2FNJHyHfDYJUWerxu02fkQfm0%3D&amp;reserved=0" TargetMode="External"/><Relationship Id="rId9" Type="http://schemas.openxmlformats.org/officeDocument/2006/relationships/hyperlink" Target="https://www.england.nhs.uk/cancer/cancer-alliances-improving-care-locally/" TargetMode="External"/><Relationship Id="rId14" Type="http://schemas.openxmlformats.org/officeDocument/2006/relationships/hyperlink" Target="https://pubmed.ncbi.nlm.nih.gov/35576506/" TargetMode="External"/><Relationship Id="rId22" Type="http://schemas.openxmlformats.org/officeDocument/2006/relationships/hyperlink" Target="https://eur02.safelinks.protection.outlook.com/?url=https%3A%2F%2Fwww.shu.ac.uk%2Fstudy-here%2Foptions%2Fhealth-and-social-care%2Fshort-courses-and-modules%2Fmsc-enhanced-radiotherapy-and-oncology&amp;data=05%7C02%7Cagoulding%40radiotherapy.org.uk%7Cd1df2b8f5a3f484a23bd08dc387ee043%7C22ecea94fe554d6d88cc85b7cd53cbc0%7C0%7C0%7C638447364836409989%7CUnknown%7CTWFpbGZsb3d8eyJWIjoiMC4wLjAwMDAiLCJQIjoiV2luMzIiLCJBTiI6Ik1haWwiLCJXVCI6Mn0%3D%7C0%7C%7C%7C&amp;sdata=c2iq9dIM1XgP%2BlCaPgkqPvK6KAt6XDuTa4fC600Tg%2FY%3D&amp;reserved=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1119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Goulding</dc:creator>
  <cp:keywords/>
  <dc:description/>
  <cp:lastModifiedBy>Alison Goulding</cp:lastModifiedBy>
  <cp:revision>22</cp:revision>
  <dcterms:created xsi:type="dcterms:W3CDTF">2024-03-04T14:42:00Z</dcterms:created>
  <dcterms:modified xsi:type="dcterms:W3CDTF">2024-03-04T15:36:00Z</dcterms:modified>
</cp:coreProperties>
</file>